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E01A3" w14:textId="77777777" w:rsidR="00DF7029" w:rsidRPr="00DF7029" w:rsidRDefault="00DF7029" w:rsidP="00DF7029">
      <w:pPr>
        <w:tabs>
          <w:tab w:val="left" w:pos="450"/>
        </w:tabs>
        <w:ind w:left="446" w:hanging="446"/>
        <w:rPr>
          <w:rFonts w:ascii="Arial" w:hAnsi="Arial"/>
          <w:b/>
          <w:sz w:val="16"/>
          <w:szCs w:val="1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</w:tblPr>
      <w:tblGrid>
        <w:gridCol w:w="350"/>
        <w:gridCol w:w="1720"/>
        <w:gridCol w:w="2070"/>
        <w:gridCol w:w="3403"/>
        <w:gridCol w:w="2357"/>
      </w:tblGrid>
      <w:tr w:rsidR="00DF7029" w:rsidRPr="008F71A0" w14:paraId="3681E845" w14:textId="77777777" w:rsidTr="00953EDC">
        <w:trPr>
          <w:trHeight w:val="80"/>
        </w:trPr>
        <w:tc>
          <w:tcPr>
            <w:tcW w:w="3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2D2E487" w14:textId="77777777" w:rsidR="00DF7029" w:rsidRPr="00AB7EA8" w:rsidRDefault="00DF7029" w:rsidP="00953ED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</w:t>
            </w:r>
          </w:p>
        </w:tc>
        <w:tc>
          <w:tcPr>
            <w:tcW w:w="1720" w:type="dxa"/>
            <w:shd w:val="clear" w:color="auto" w:fill="D9D9D9"/>
            <w:vAlign w:val="center"/>
          </w:tcPr>
          <w:p w14:paraId="3F95C721" w14:textId="77777777" w:rsidR="00DF7029" w:rsidRPr="008F71A0" w:rsidRDefault="00DF7029" w:rsidP="00953EDC">
            <w:pPr>
              <w:jc w:val="center"/>
              <w:rPr>
                <w:rFonts w:ascii="Arial" w:hAnsi="Arial"/>
                <w:b/>
                <w:sz w:val="22"/>
              </w:rPr>
            </w:pPr>
            <w:r w:rsidRPr="008F71A0">
              <w:rPr>
                <w:rFonts w:ascii="Arial" w:hAnsi="Arial"/>
                <w:b/>
                <w:sz w:val="22"/>
              </w:rPr>
              <w:t>Word</w:t>
            </w:r>
          </w:p>
        </w:tc>
        <w:tc>
          <w:tcPr>
            <w:tcW w:w="2070" w:type="dxa"/>
            <w:shd w:val="clear" w:color="auto" w:fill="D9D9D9"/>
            <w:vAlign w:val="center"/>
          </w:tcPr>
          <w:p w14:paraId="70050208" w14:textId="77777777" w:rsidR="00DF7029" w:rsidRPr="008F71A0" w:rsidRDefault="00DF7029" w:rsidP="00953EDC">
            <w:pPr>
              <w:jc w:val="center"/>
              <w:rPr>
                <w:rFonts w:ascii="Arial" w:hAnsi="Arial"/>
                <w:b/>
                <w:sz w:val="22"/>
              </w:rPr>
            </w:pPr>
            <w:r w:rsidRPr="008F71A0">
              <w:rPr>
                <w:rFonts w:ascii="Arial" w:hAnsi="Arial"/>
                <w:b/>
                <w:sz w:val="22"/>
              </w:rPr>
              <w:t>Meaning</w:t>
            </w:r>
          </w:p>
        </w:tc>
        <w:tc>
          <w:tcPr>
            <w:tcW w:w="3403" w:type="dxa"/>
            <w:shd w:val="clear" w:color="auto" w:fill="D9D9D9"/>
            <w:vAlign w:val="center"/>
          </w:tcPr>
          <w:p w14:paraId="0B2BE88B" w14:textId="77777777" w:rsidR="00DF7029" w:rsidRPr="008F71A0" w:rsidRDefault="00DF7029" w:rsidP="00953EDC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Example(s)</w:t>
            </w:r>
          </w:p>
        </w:tc>
        <w:tc>
          <w:tcPr>
            <w:tcW w:w="2357" w:type="dxa"/>
            <w:shd w:val="clear" w:color="auto" w:fill="D9D9D9"/>
            <w:vAlign w:val="center"/>
          </w:tcPr>
          <w:p w14:paraId="2E84C4E2" w14:textId="77777777" w:rsidR="00DF7029" w:rsidRPr="008F71A0" w:rsidRDefault="00DF7029" w:rsidP="00953EDC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Image</w:t>
            </w:r>
          </w:p>
        </w:tc>
      </w:tr>
      <w:tr w:rsidR="00DF7029" w:rsidRPr="008F71A0" w14:paraId="332EEFA3" w14:textId="77777777" w:rsidTr="00953EDC">
        <w:trPr>
          <w:trHeight w:val="2294"/>
        </w:trPr>
        <w:tc>
          <w:tcPr>
            <w:tcW w:w="35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0B87490" w14:textId="77777777" w:rsidR="00DF7029" w:rsidRPr="008F71A0" w:rsidRDefault="00DF7029" w:rsidP="00953EDC">
            <w:pPr>
              <w:rPr>
                <w:rFonts w:ascii="Arial" w:hAnsi="Arial"/>
                <w:b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2F5C7575" w14:textId="77777777" w:rsidR="00DF7029" w:rsidRDefault="00DF7029" w:rsidP="00953EDC">
            <w:pPr>
              <w:spacing w:line="360" w:lineRule="auto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accurate</w:t>
            </w:r>
          </w:p>
          <w:p w14:paraId="0912C560" w14:textId="77777777" w:rsidR="00DF7029" w:rsidRPr="00DB4DC0" w:rsidRDefault="00DF7029" w:rsidP="00953EDC">
            <w:pPr>
              <w:spacing w:line="360" w:lineRule="auto"/>
              <w:jc w:val="center"/>
              <w:rPr>
                <w:rFonts w:ascii="Arial" w:hAnsi="Arial"/>
                <w:i/>
              </w:rPr>
            </w:pPr>
            <w:proofErr w:type="spellStart"/>
            <w:r w:rsidRPr="00DB4DC0">
              <w:rPr>
                <w:rFonts w:ascii="Arial" w:hAnsi="Arial"/>
                <w:i/>
              </w:rPr>
              <w:t>ac•cu•rate</w:t>
            </w:r>
            <w:proofErr w:type="spellEnd"/>
          </w:p>
          <w:p w14:paraId="302AAC5F" w14:textId="77777777" w:rsidR="00DF7029" w:rsidRPr="008F71A0" w:rsidRDefault="00DF7029" w:rsidP="00953EDC">
            <w:pPr>
              <w:spacing w:line="360" w:lineRule="auto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</w:rPr>
              <w:t>adjective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02390B3" w14:textId="77777777" w:rsidR="00DF7029" w:rsidRPr="008F71A0" w:rsidRDefault="00DF7029" w:rsidP="00953EDC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right or 100% _______________ in every detail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14:paraId="1F731B37" w14:textId="77777777" w:rsidR="00DF7029" w:rsidRPr="0046284E" w:rsidRDefault="00DF7029" w:rsidP="00953EDC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Students can check to see if their calculations are </w:t>
            </w:r>
            <w:r w:rsidRPr="0046284E">
              <w:rPr>
                <w:rFonts w:ascii="Arial" w:hAnsi="Arial"/>
                <w:b/>
                <w:sz w:val="22"/>
              </w:rPr>
              <w:t>accurate</w:t>
            </w:r>
            <w:r>
              <w:rPr>
                <w:rFonts w:ascii="Arial" w:hAnsi="Arial"/>
                <w:sz w:val="22"/>
              </w:rPr>
              <w:t xml:space="preserve"> with a ____________________</w:t>
            </w:r>
          </w:p>
          <w:p w14:paraId="1DE7CDF2" w14:textId="77777777" w:rsidR="00DF7029" w:rsidRPr="002F13E2" w:rsidRDefault="00DF7029" w:rsidP="00953EDC">
            <w:pPr>
              <w:spacing w:line="360" w:lineRule="auto"/>
              <w:rPr>
                <w:rFonts w:ascii="Arial" w:hAnsi="Arial"/>
                <w:sz w:val="16"/>
              </w:rPr>
            </w:pPr>
          </w:p>
          <w:p w14:paraId="60D482E5" w14:textId="77777777" w:rsidR="00DF7029" w:rsidRDefault="00DF7029" w:rsidP="00953EDC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The __________________ forecast from our local news station </w:t>
            </w:r>
            <w:r w:rsidRPr="0046284E">
              <w:rPr>
                <w:rFonts w:ascii="Arial" w:hAnsi="Arial"/>
                <w:sz w:val="22"/>
              </w:rPr>
              <w:t>is usually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46284E">
              <w:rPr>
                <w:rFonts w:ascii="Arial" w:hAnsi="Arial"/>
                <w:b/>
                <w:sz w:val="22"/>
              </w:rPr>
              <w:t>accurate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14:paraId="53AE7E0E" w14:textId="77777777" w:rsidR="00DF7029" w:rsidRDefault="00DF7029" w:rsidP="00953EDC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6826CA62" w14:textId="77777777" w:rsidR="00DF7029" w:rsidRPr="002F13E2" w:rsidRDefault="00DF7029" w:rsidP="00953EDC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2733FF7A" wp14:editId="10DCA82A">
                  <wp:extent cx="1310058" cy="1366520"/>
                  <wp:effectExtent l="25400" t="0" r="10742" b="0"/>
                  <wp:docPr id="1" name="Picture 8" descr="calcula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lculator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800" cy="1383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FF43A5" w14:textId="77777777" w:rsidR="00DF7029" w:rsidRDefault="00DF7029" w:rsidP="00DF7029">
      <w:pPr>
        <w:tabs>
          <w:tab w:val="left" w:pos="450"/>
        </w:tabs>
        <w:ind w:left="446" w:hanging="446"/>
        <w:rPr>
          <w:rFonts w:ascii="Arial" w:hAnsi="Arial"/>
          <w:b/>
          <w:sz w:val="32"/>
        </w:rPr>
      </w:pPr>
    </w:p>
    <w:p w14:paraId="3A0C3E93" w14:textId="77777777" w:rsidR="00052C2C" w:rsidRPr="008F71A0" w:rsidRDefault="00052C2C" w:rsidP="00952302">
      <w:pPr>
        <w:tabs>
          <w:tab w:val="left" w:pos="450"/>
        </w:tabs>
        <w:spacing w:after="120"/>
        <w:ind w:left="446" w:hanging="446"/>
        <w:rPr>
          <w:rFonts w:ascii="Arial" w:hAnsi="Arial"/>
          <w:b/>
          <w:sz w:val="22"/>
        </w:rPr>
      </w:pPr>
      <w:r w:rsidRPr="003C163A">
        <w:rPr>
          <w:rFonts w:ascii="Arial" w:hAnsi="Arial"/>
          <w:b/>
          <w:sz w:val="32"/>
        </w:rPr>
        <w:sym w:font="Webdings" w:char="F028"/>
      </w:r>
      <w:r w:rsidR="00952302"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22"/>
        </w:rPr>
        <w:t xml:space="preserve">Verbal </w:t>
      </w:r>
      <w:r w:rsidRPr="008F71A0">
        <w:rPr>
          <w:rFonts w:ascii="Arial" w:hAnsi="Arial"/>
          <w:b/>
          <w:sz w:val="22"/>
        </w:rPr>
        <w:t>Practice</w:t>
      </w:r>
      <w:r>
        <w:rPr>
          <w:rFonts w:ascii="Arial" w:hAnsi="Arial"/>
          <w:b/>
          <w:sz w:val="22"/>
        </w:rPr>
        <w:t xml:space="preserve"> (Think-Pair-Share-Write)</w:t>
      </w:r>
      <w:r w:rsidRPr="008F71A0">
        <w:rPr>
          <w:rFonts w:ascii="Arial" w:hAnsi="Arial"/>
          <w:b/>
          <w:sz w:val="22"/>
        </w:rPr>
        <w:t>:</w:t>
      </w:r>
    </w:p>
    <w:p w14:paraId="02C9678C" w14:textId="2F784CAA" w:rsidR="00052C2C" w:rsidRPr="003A4748" w:rsidRDefault="00052C2C" w:rsidP="00DF7029">
      <w:pPr>
        <w:tabs>
          <w:tab w:val="left" w:pos="450"/>
          <w:tab w:val="right" w:pos="9900"/>
        </w:tabs>
        <w:spacing w:after="120" w:line="360" w:lineRule="auto"/>
        <w:ind w:left="450" w:hanging="450"/>
        <w:rPr>
          <w:rFonts w:ascii="Arial" w:hAnsi="Arial"/>
          <w:sz w:val="22"/>
          <w:u w:val="single"/>
        </w:rPr>
      </w:pPr>
      <w:r w:rsidRPr="00313737">
        <w:rPr>
          <w:rFonts w:ascii="Arial" w:hAnsi="Arial"/>
          <w:i/>
          <w:sz w:val="22"/>
        </w:rPr>
        <w:tab/>
      </w:r>
      <w:r w:rsidR="00534A05">
        <w:rPr>
          <w:rFonts w:ascii="Arial" w:hAnsi="Arial"/>
          <w:sz w:val="22"/>
          <w:u w:val="single"/>
        </w:rPr>
        <w:t xml:space="preserve">Students can check to see if their spelling is </w:t>
      </w:r>
      <w:r w:rsidR="00534A05" w:rsidRPr="00534A05">
        <w:rPr>
          <w:rFonts w:ascii="Arial" w:hAnsi="Arial"/>
          <w:b/>
          <w:sz w:val="22"/>
          <w:u w:val="single"/>
        </w:rPr>
        <w:t>accurate</w:t>
      </w:r>
      <w:r w:rsidR="00534A05">
        <w:rPr>
          <w:rFonts w:ascii="Arial" w:hAnsi="Arial"/>
          <w:sz w:val="22"/>
          <w:u w:val="single"/>
        </w:rPr>
        <w:t xml:space="preserve"> with a</w:t>
      </w:r>
      <w:r w:rsidRPr="00313737">
        <w:rPr>
          <w:rFonts w:ascii="Arial" w:hAnsi="Arial"/>
          <w:sz w:val="22"/>
          <w:u w:val="single"/>
        </w:rPr>
        <w:tab/>
      </w:r>
      <w:r w:rsidRPr="00313737">
        <w:rPr>
          <w:rFonts w:ascii="Arial" w:hAnsi="Arial"/>
          <w:sz w:val="22"/>
          <w:u w:val="single"/>
        </w:rPr>
        <w:tab/>
      </w:r>
    </w:p>
    <w:p w14:paraId="039606AF" w14:textId="77777777" w:rsidR="00052C2C" w:rsidRDefault="00052C2C" w:rsidP="00952302">
      <w:pPr>
        <w:tabs>
          <w:tab w:val="left" w:pos="450"/>
        </w:tabs>
        <w:spacing w:after="120"/>
        <w:ind w:left="446" w:hanging="446"/>
        <w:rPr>
          <w:rFonts w:ascii="Arial" w:hAnsi="Arial"/>
          <w:b/>
          <w:sz w:val="22"/>
        </w:rPr>
      </w:pPr>
      <w:r w:rsidRPr="003C163A">
        <w:rPr>
          <w:rFonts w:ascii="Arial" w:hAnsi="Arial"/>
          <w:b/>
          <w:sz w:val="32"/>
        </w:rPr>
        <w:sym w:font="Wingdings" w:char="F021"/>
      </w:r>
      <w:r w:rsidR="00952302"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22"/>
        </w:rPr>
        <w:t>Writing Practice (Think-Write-Pair-Share):</w:t>
      </w:r>
    </w:p>
    <w:p w14:paraId="3EFD68D8" w14:textId="77777777" w:rsidR="00DF7029" w:rsidRDefault="00952302" w:rsidP="00DF7029">
      <w:pPr>
        <w:tabs>
          <w:tab w:val="left" w:pos="450"/>
          <w:tab w:val="right" w:pos="6300"/>
          <w:tab w:val="right" w:pos="9900"/>
        </w:tabs>
        <w:spacing w:line="360" w:lineRule="auto"/>
        <w:ind w:left="450" w:hanging="450"/>
        <w:rPr>
          <w:rFonts w:ascii="Arial" w:hAnsi="Arial"/>
          <w:sz w:val="22"/>
          <w:u w:val="single"/>
        </w:rPr>
      </w:pPr>
      <w:r w:rsidRPr="00952302">
        <w:rPr>
          <w:rFonts w:ascii="Arial" w:hAnsi="Arial"/>
          <w:sz w:val="22"/>
        </w:rPr>
        <w:tab/>
      </w:r>
      <w:r w:rsidR="00755824">
        <w:rPr>
          <w:rFonts w:ascii="Arial" w:hAnsi="Arial"/>
          <w:sz w:val="22"/>
          <w:u w:val="single"/>
        </w:rPr>
        <w:t>In m</w:t>
      </w:r>
      <w:bookmarkStart w:id="0" w:name="_GoBack"/>
      <w:bookmarkEnd w:id="0"/>
      <w:r w:rsidR="00755824">
        <w:rPr>
          <w:rFonts w:ascii="Arial" w:hAnsi="Arial"/>
          <w:sz w:val="22"/>
          <w:u w:val="single"/>
        </w:rPr>
        <w:t>y opinion, the television program</w:t>
      </w:r>
      <w:r w:rsidR="00380C06">
        <w:rPr>
          <w:rFonts w:ascii="Arial" w:hAnsi="Arial"/>
          <w:sz w:val="22"/>
          <w:u w:val="single"/>
        </w:rPr>
        <w:tab/>
      </w:r>
      <w:r w:rsidR="00DF7029">
        <w:rPr>
          <w:rFonts w:ascii="Arial" w:hAnsi="Arial"/>
          <w:sz w:val="22"/>
          <w:u w:val="single"/>
        </w:rPr>
        <w:tab/>
        <w:t xml:space="preserve">presents </w:t>
      </w:r>
    </w:p>
    <w:p w14:paraId="2D8B0A1F" w14:textId="54E2195E" w:rsidR="003A4748" w:rsidRDefault="00DF7029" w:rsidP="00DF7029">
      <w:pPr>
        <w:tabs>
          <w:tab w:val="left" w:pos="450"/>
          <w:tab w:val="right" w:pos="9900"/>
        </w:tabs>
        <w:spacing w:line="360" w:lineRule="auto"/>
        <w:ind w:left="450" w:hanging="450"/>
        <w:rPr>
          <w:rFonts w:ascii="Arial" w:hAnsi="Arial"/>
          <w:sz w:val="22"/>
          <w:u w:val="single"/>
        </w:rPr>
      </w:pPr>
      <w:r w:rsidRPr="002803AB">
        <w:rPr>
          <w:rFonts w:ascii="Arial" w:hAnsi="Arial"/>
          <w:sz w:val="22"/>
        </w:rPr>
        <w:tab/>
      </w:r>
      <w:proofErr w:type="gramStart"/>
      <w:r w:rsidR="00755824">
        <w:rPr>
          <w:rFonts w:ascii="Arial" w:hAnsi="Arial"/>
          <w:sz w:val="22"/>
          <w:u w:val="single"/>
        </w:rPr>
        <w:t>an</w:t>
      </w:r>
      <w:proofErr w:type="gramEnd"/>
      <w:r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  <w:u w:val="single"/>
        </w:rPr>
        <w:tab/>
        <w:t xml:space="preserve"> </w:t>
      </w:r>
      <w:r w:rsidR="00755824">
        <w:rPr>
          <w:rFonts w:ascii="Arial" w:hAnsi="Arial"/>
          <w:sz w:val="22"/>
          <w:u w:val="single"/>
        </w:rPr>
        <w:t xml:space="preserve">view of the life of American children like me. </w:t>
      </w:r>
    </w:p>
    <w:p w14:paraId="4A10079E" w14:textId="77777777" w:rsidR="00755824" w:rsidRPr="00377A69" w:rsidRDefault="00755824" w:rsidP="00952302">
      <w:pPr>
        <w:tabs>
          <w:tab w:val="left" w:pos="450"/>
        </w:tabs>
        <w:spacing w:after="120" w:line="360" w:lineRule="auto"/>
        <w:ind w:left="450" w:hanging="450"/>
        <w:rPr>
          <w:rFonts w:ascii="Arial" w:hAnsi="Arial"/>
          <w:sz w:val="22"/>
          <w:u w:val="single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</w:tblPr>
      <w:tblGrid>
        <w:gridCol w:w="366"/>
        <w:gridCol w:w="1704"/>
        <w:gridCol w:w="2160"/>
        <w:gridCol w:w="3240"/>
        <w:gridCol w:w="2430"/>
      </w:tblGrid>
      <w:tr w:rsidR="00755824" w:rsidRPr="008F71A0" w14:paraId="7EA70B7A" w14:textId="77777777" w:rsidTr="00DF7029">
        <w:trPr>
          <w:trHeight w:val="31"/>
        </w:trPr>
        <w:tc>
          <w:tcPr>
            <w:tcW w:w="3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CE5F50" w14:textId="454F25A9" w:rsidR="00755824" w:rsidRPr="00DF7029" w:rsidRDefault="00755824" w:rsidP="00DF702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E2B6585" w14:textId="77777777" w:rsidR="00755824" w:rsidRPr="008F71A0" w:rsidRDefault="00755824" w:rsidP="00DF7029">
            <w:pPr>
              <w:jc w:val="center"/>
              <w:rPr>
                <w:rFonts w:ascii="Arial" w:hAnsi="Arial"/>
                <w:b/>
                <w:sz w:val="22"/>
              </w:rPr>
            </w:pPr>
            <w:r w:rsidRPr="008F71A0">
              <w:rPr>
                <w:rFonts w:ascii="Arial" w:hAnsi="Arial"/>
                <w:b/>
                <w:sz w:val="22"/>
              </w:rPr>
              <w:t>Word</w:t>
            </w:r>
          </w:p>
        </w:tc>
        <w:tc>
          <w:tcPr>
            <w:tcW w:w="2160" w:type="dxa"/>
            <w:shd w:val="clear" w:color="auto" w:fill="D9D9D9"/>
            <w:vAlign w:val="center"/>
          </w:tcPr>
          <w:p w14:paraId="31E2508C" w14:textId="77777777" w:rsidR="00755824" w:rsidRPr="008F71A0" w:rsidRDefault="00755824" w:rsidP="00DF7029">
            <w:pPr>
              <w:jc w:val="center"/>
              <w:rPr>
                <w:rFonts w:ascii="Arial" w:hAnsi="Arial"/>
                <w:b/>
                <w:sz w:val="22"/>
              </w:rPr>
            </w:pPr>
            <w:r w:rsidRPr="008F71A0">
              <w:rPr>
                <w:rFonts w:ascii="Arial" w:hAnsi="Arial"/>
                <w:b/>
                <w:sz w:val="22"/>
              </w:rPr>
              <w:t>Meaning</w:t>
            </w:r>
          </w:p>
        </w:tc>
        <w:tc>
          <w:tcPr>
            <w:tcW w:w="3240" w:type="dxa"/>
            <w:shd w:val="clear" w:color="auto" w:fill="D9D9D9"/>
            <w:vAlign w:val="center"/>
          </w:tcPr>
          <w:p w14:paraId="5238CB4C" w14:textId="77777777" w:rsidR="00755824" w:rsidRPr="008F71A0" w:rsidRDefault="00755824" w:rsidP="00DF702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Example(s)</w:t>
            </w:r>
          </w:p>
        </w:tc>
        <w:tc>
          <w:tcPr>
            <w:tcW w:w="2430" w:type="dxa"/>
            <w:shd w:val="clear" w:color="auto" w:fill="D9D9D9"/>
            <w:vAlign w:val="center"/>
          </w:tcPr>
          <w:p w14:paraId="67DC048A" w14:textId="77777777" w:rsidR="00755824" w:rsidRPr="008F71A0" w:rsidRDefault="00755824" w:rsidP="00DF7029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Image</w:t>
            </w:r>
          </w:p>
        </w:tc>
      </w:tr>
      <w:tr w:rsidR="00755824" w:rsidRPr="008F71A0" w14:paraId="48C8A50F" w14:textId="77777777" w:rsidTr="00DF7029">
        <w:trPr>
          <w:trHeight w:val="2420"/>
        </w:trPr>
        <w:tc>
          <w:tcPr>
            <w:tcW w:w="36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970565B" w14:textId="77777777" w:rsidR="00755824" w:rsidRPr="008F71A0" w:rsidRDefault="00755824" w:rsidP="00DF7029">
            <w:pPr>
              <w:rPr>
                <w:rFonts w:ascii="Arial" w:hAnsi="Arial"/>
                <w:b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493D694E" w14:textId="77777777" w:rsidR="00755824" w:rsidRDefault="00755824" w:rsidP="00DF7029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factor</w:t>
            </w:r>
          </w:p>
          <w:p w14:paraId="53FDC341" w14:textId="77777777" w:rsidR="00755824" w:rsidRPr="00DB4DC0" w:rsidRDefault="00755824" w:rsidP="00DF7029">
            <w:pPr>
              <w:jc w:val="center"/>
              <w:rPr>
                <w:rFonts w:ascii="Arial" w:hAnsi="Arial"/>
                <w:i/>
                <w:sz w:val="28"/>
              </w:rPr>
            </w:pPr>
            <w:proofErr w:type="spellStart"/>
            <w:r>
              <w:rPr>
                <w:rFonts w:ascii="Arial" w:hAnsi="Arial"/>
                <w:i/>
              </w:rPr>
              <w:t>fac•tor</w:t>
            </w:r>
            <w:proofErr w:type="spellEnd"/>
          </w:p>
          <w:p w14:paraId="17A12AE8" w14:textId="0864AC40" w:rsidR="00755824" w:rsidRPr="00DF7029" w:rsidRDefault="00755824" w:rsidP="00DF7029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noun</w:t>
            </w:r>
          </w:p>
        </w:tc>
        <w:tc>
          <w:tcPr>
            <w:tcW w:w="2160" w:type="dxa"/>
          </w:tcPr>
          <w:p w14:paraId="1CF7C5D3" w14:textId="77777777" w:rsidR="00755824" w:rsidRPr="008F71A0" w:rsidRDefault="00755824" w:rsidP="00DF702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one of many things that __________ or affect a situation</w:t>
            </w:r>
          </w:p>
        </w:tc>
        <w:tc>
          <w:tcPr>
            <w:tcW w:w="3240" w:type="dxa"/>
          </w:tcPr>
          <w:p w14:paraId="34803898" w14:textId="77777777" w:rsidR="00755824" w:rsidRPr="00FB4B8E" w:rsidRDefault="00755824" w:rsidP="00DF702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The weather is often a factor in the </w:t>
            </w:r>
            <w:proofErr w:type="spellStart"/>
            <w:r>
              <w:rPr>
                <w:rFonts w:ascii="Arial" w:hAnsi="Arial"/>
                <w:sz w:val="22"/>
              </w:rPr>
              <w:t>Superbowl</w:t>
            </w:r>
            <w:proofErr w:type="spellEnd"/>
            <w:r>
              <w:rPr>
                <w:rFonts w:ascii="Arial" w:hAnsi="Arial"/>
                <w:sz w:val="22"/>
              </w:rPr>
              <w:t>. If it ________, the athletes don’t perform well.</w:t>
            </w:r>
          </w:p>
          <w:p w14:paraId="3607DD09" w14:textId="77777777" w:rsidR="00755824" w:rsidRDefault="00755824" w:rsidP="00DF702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 good night’s sleep and a nutritious breakfast are factors in a student’s performance on ________________________.</w:t>
            </w:r>
          </w:p>
        </w:tc>
        <w:tc>
          <w:tcPr>
            <w:tcW w:w="2430" w:type="dxa"/>
          </w:tcPr>
          <w:p w14:paraId="2749798C" w14:textId="77777777" w:rsidR="00755824" w:rsidRPr="00AE225F" w:rsidRDefault="00755824" w:rsidP="00DF7029">
            <w:pPr>
              <w:rPr>
                <w:rFonts w:ascii="Arial" w:hAnsi="Arial"/>
                <w:sz w:val="22"/>
              </w:rPr>
            </w:pPr>
            <w:r w:rsidRPr="00AE225F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49BBD5FE" wp14:editId="460D5F58">
                  <wp:extent cx="1359535" cy="1422400"/>
                  <wp:effectExtent l="25400" t="0" r="12065" b="0"/>
                  <wp:docPr id="2" name="P 2" descr="Breakfast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reakfast.jpe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732" cy="1448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7108F0" w14:textId="77777777" w:rsidR="00755824" w:rsidRPr="00313737" w:rsidRDefault="00755824" w:rsidP="00755824">
      <w:pPr>
        <w:rPr>
          <w:rFonts w:ascii="Arial" w:hAnsi="Arial"/>
          <w:b/>
        </w:rPr>
      </w:pPr>
    </w:p>
    <w:p w14:paraId="0F70CCE3" w14:textId="77777777" w:rsidR="00755824" w:rsidRPr="008F71A0" w:rsidRDefault="00755824" w:rsidP="00952302">
      <w:pPr>
        <w:tabs>
          <w:tab w:val="left" w:pos="450"/>
        </w:tabs>
        <w:spacing w:after="120"/>
        <w:ind w:left="446" w:hanging="446"/>
        <w:rPr>
          <w:rFonts w:ascii="Arial" w:hAnsi="Arial"/>
          <w:b/>
          <w:sz w:val="22"/>
        </w:rPr>
      </w:pPr>
      <w:r w:rsidRPr="003C163A">
        <w:rPr>
          <w:rFonts w:ascii="Arial" w:hAnsi="Arial"/>
          <w:b/>
          <w:sz w:val="32"/>
        </w:rPr>
        <w:sym w:font="Webdings" w:char="F028"/>
      </w:r>
      <w:r w:rsidR="00952302"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22"/>
        </w:rPr>
        <w:t xml:space="preserve">Verbal </w:t>
      </w:r>
      <w:r w:rsidRPr="008F71A0">
        <w:rPr>
          <w:rFonts w:ascii="Arial" w:hAnsi="Arial"/>
          <w:b/>
          <w:sz w:val="22"/>
        </w:rPr>
        <w:t>Practice</w:t>
      </w:r>
      <w:r>
        <w:rPr>
          <w:rFonts w:ascii="Arial" w:hAnsi="Arial"/>
          <w:b/>
          <w:sz w:val="22"/>
        </w:rPr>
        <w:t xml:space="preserve"> (Think-Pair-Share-Write)</w:t>
      </w:r>
      <w:r w:rsidRPr="008F71A0">
        <w:rPr>
          <w:rFonts w:ascii="Arial" w:hAnsi="Arial"/>
          <w:b/>
          <w:sz w:val="22"/>
        </w:rPr>
        <w:t>:</w:t>
      </w:r>
    </w:p>
    <w:p w14:paraId="7570D0F1" w14:textId="77777777" w:rsidR="00755824" w:rsidRPr="008F71A0" w:rsidRDefault="00755824" w:rsidP="00952302">
      <w:pPr>
        <w:tabs>
          <w:tab w:val="left" w:pos="450"/>
        </w:tabs>
        <w:spacing w:line="360" w:lineRule="auto"/>
        <w:ind w:left="450" w:hanging="450"/>
        <w:rPr>
          <w:rFonts w:ascii="Arial" w:hAnsi="Arial"/>
          <w:b/>
          <w:sz w:val="2"/>
        </w:rPr>
      </w:pPr>
    </w:p>
    <w:p w14:paraId="040C9B66" w14:textId="77777777" w:rsidR="00755824" w:rsidRDefault="00755824" w:rsidP="00952302">
      <w:pPr>
        <w:tabs>
          <w:tab w:val="left" w:pos="450"/>
          <w:tab w:val="right" w:pos="9900"/>
        </w:tabs>
        <w:spacing w:after="120"/>
        <w:ind w:left="446" w:hanging="446"/>
        <w:rPr>
          <w:rFonts w:ascii="Arial" w:hAnsi="Arial"/>
          <w:sz w:val="22"/>
          <w:u w:val="single"/>
        </w:rPr>
      </w:pPr>
      <w:r w:rsidRPr="00313737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 xml:space="preserve">One of the most important factors when I purchase a gift for a friend is </w:t>
      </w:r>
      <w:r w:rsidRPr="00377A69">
        <w:rPr>
          <w:rFonts w:ascii="Arial" w:hAnsi="Arial"/>
          <w:sz w:val="22"/>
          <w:u w:val="single"/>
        </w:rPr>
        <w:tab/>
      </w:r>
    </w:p>
    <w:p w14:paraId="72B2569E" w14:textId="77777777" w:rsidR="00952302" w:rsidRPr="00952302" w:rsidRDefault="00952302" w:rsidP="00952302">
      <w:pPr>
        <w:tabs>
          <w:tab w:val="left" w:pos="450"/>
          <w:tab w:val="right" w:pos="9900"/>
        </w:tabs>
        <w:spacing w:after="120"/>
        <w:ind w:left="446" w:hanging="446"/>
        <w:rPr>
          <w:rFonts w:ascii="Arial" w:hAnsi="Arial"/>
          <w:sz w:val="22"/>
          <w:u w:val="single"/>
        </w:rPr>
      </w:pPr>
      <w:r w:rsidRPr="00952302">
        <w:rPr>
          <w:rFonts w:ascii="Arial" w:hAnsi="Arial"/>
          <w:sz w:val="22"/>
        </w:rPr>
        <w:tab/>
      </w:r>
      <w:r w:rsidRPr="00952302">
        <w:rPr>
          <w:rFonts w:ascii="Arial" w:hAnsi="Arial"/>
          <w:sz w:val="22"/>
          <w:u w:val="single"/>
        </w:rPr>
        <w:tab/>
      </w:r>
      <w:r w:rsidRPr="00952302">
        <w:rPr>
          <w:rFonts w:ascii="Arial" w:hAnsi="Arial"/>
          <w:sz w:val="22"/>
          <w:u w:val="single"/>
        </w:rPr>
        <w:tab/>
      </w:r>
    </w:p>
    <w:p w14:paraId="3EB1DEF0" w14:textId="77777777" w:rsidR="00755824" w:rsidRDefault="00755824" w:rsidP="00952302">
      <w:pPr>
        <w:tabs>
          <w:tab w:val="left" w:pos="450"/>
        </w:tabs>
        <w:spacing w:line="360" w:lineRule="auto"/>
        <w:ind w:left="450" w:hanging="450"/>
        <w:rPr>
          <w:rFonts w:ascii="Arial" w:hAnsi="Arial"/>
          <w:b/>
          <w:sz w:val="22"/>
        </w:rPr>
      </w:pPr>
      <w:r w:rsidRPr="003C163A">
        <w:rPr>
          <w:rFonts w:ascii="Arial" w:hAnsi="Arial"/>
          <w:b/>
          <w:sz w:val="32"/>
        </w:rPr>
        <w:sym w:font="Wingdings" w:char="F021"/>
      </w:r>
      <w:r w:rsidR="00952302">
        <w:rPr>
          <w:rFonts w:ascii="Arial" w:hAnsi="Arial"/>
          <w:b/>
          <w:sz w:val="32"/>
        </w:rPr>
        <w:tab/>
      </w:r>
      <w:r w:rsidRPr="008F71A0">
        <w:rPr>
          <w:rFonts w:ascii="Arial" w:hAnsi="Arial"/>
          <w:b/>
          <w:sz w:val="22"/>
        </w:rPr>
        <w:t>Writing Practice</w:t>
      </w:r>
      <w:r>
        <w:rPr>
          <w:rFonts w:ascii="Arial" w:hAnsi="Arial"/>
          <w:b/>
          <w:sz w:val="22"/>
        </w:rPr>
        <w:t xml:space="preserve"> (Think-Write-Pair-Share)</w:t>
      </w:r>
      <w:r w:rsidRPr="008F71A0">
        <w:rPr>
          <w:rFonts w:ascii="Arial" w:hAnsi="Arial"/>
          <w:b/>
          <w:sz w:val="22"/>
        </w:rPr>
        <w:t>:</w:t>
      </w:r>
    </w:p>
    <w:p w14:paraId="48C27A9F" w14:textId="77777777" w:rsidR="00952302" w:rsidRDefault="00755824" w:rsidP="00952302">
      <w:pPr>
        <w:tabs>
          <w:tab w:val="left" w:pos="450"/>
          <w:tab w:val="left" w:pos="3330"/>
          <w:tab w:val="right" w:pos="9900"/>
        </w:tabs>
        <w:spacing w:line="360" w:lineRule="auto"/>
        <w:ind w:left="450" w:hanging="450"/>
        <w:rPr>
          <w:rFonts w:ascii="Arial" w:hAnsi="Arial"/>
          <w:sz w:val="22"/>
          <w:u w:val="single"/>
        </w:rPr>
      </w:pPr>
      <w:r>
        <w:rPr>
          <w:rFonts w:ascii="Arial" w:hAnsi="Arial"/>
          <w:b/>
          <w:sz w:val="22"/>
        </w:rPr>
        <w:tab/>
      </w:r>
      <w:r w:rsidR="00952302">
        <w:rPr>
          <w:rFonts w:ascii="Arial" w:hAnsi="Arial"/>
          <w:sz w:val="22"/>
          <w:u w:val="single"/>
        </w:rPr>
        <w:t xml:space="preserve">Several  </w:t>
      </w:r>
      <w:r w:rsidR="00952302">
        <w:rPr>
          <w:rFonts w:ascii="Arial" w:hAnsi="Arial"/>
          <w:sz w:val="22"/>
          <w:u w:val="single"/>
        </w:rPr>
        <w:tab/>
        <w:t xml:space="preserve">  </w:t>
      </w:r>
      <w:r>
        <w:rPr>
          <w:rFonts w:ascii="Arial" w:hAnsi="Arial"/>
          <w:sz w:val="22"/>
          <w:u w:val="single"/>
        </w:rPr>
        <w:t>influence my in</w:t>
      </w:r>
      <w:r w:rsidR="00952302">
        <w:rPr>
          <w:rFonts w:ascii="Arial" w:hAnsi="Arial"/>
          <w:sz w:val="22"/>
          <w:u w:val="single"/>
        </w:rPr>
        <w:t>terest in a book, in particular</w:t>
      </w:r>
      <w:r w:rsidR="00952302">
        <w:rPr>
          <w:rFonts w:ascii="Arial" w:hAnsi="Arial"/>
          <w:sz w:val="22"/>
          <w:u w:val="single"/>
        </w:rPr>
        <w:tab/>
      </w:r>
    </w:p>
    <w:p w14:paraId="67E71301" w14:textId="77777777" w:rsidR="00755824" w:rsidRPr="00952302" w:rsidRDefault="00952302" w:rsidP="00952302">
      <w:pPr>
        <w:tabs>
          <w:tab w:val="left" w:pos="450"/>
          <w:tab w:val="right" w:pos="4950"/>
          <w:tab w:val="right" w:pos="9900"/>
        </w:tabs>
        <w:spacing w:line="360" w:lineRule="auto"/>
        <w:ind w:left="450" w:hanging="450"/>
        <w:rPr>
          <w:rFonts w:ascii="Arial" w:hAnsi="Arial"/>
          <w:sz w:val="22"/>
          <w:u w:val="single"/>
        </w:rPr>
      </w:pPr>
      <w:r w:rsidRPr="00952302">
        <w:rPr>
          <w:rFonts w:ascii="Arial" w:hAnsi="Arial"/>
          <w:sz w:val="22"/>
        </w:rPr>
        <w:tab/>
      </w:r>
      <w:r w:rsidRPr="00952302">
        <w:rPr>
          <w:rFonts w:ascii="Arial" w:hAnsi="Arial"/>
          <w:sz w:val="22"/>
          <w:u w:val="single"/>
        </w:rPr>
        <w:tab/>
        <w:t xml:space="preserve"> </w:t>
      </w:r>
      <w:proofErr w:type="gramStart"/>
      <w:r w:rsidR="00755824" w:rsidRPr="00952302">
        <w:rPr>
          <w:rFonts w:ascii="Arial" w:hAnsi="Arial"/>
          <w:sz w:val="22"/>
          <w:u w:val="single"/>
        </w:rPr>
        <w:t>and</w:t>
      </w:r>
      <w:proofErr w:type="gramEnd"/>
      <w:r w:rsidR="00755824" w:rsidRPr="00952302">
        <w:rPr>
          <w:rFonts w:ascii="Arial" w:hAnsi="Arial"/>
          <w:sz w:val="22"/>
          <w:u w:val="single"/>
        </w:rPr>
        <w:t xml:space="preserve"> </w:t>
      </w:r>
      <w:r w:rsidR="00755824" w:rsidRPr="00952302">
        <w:rPr>
          <w:rFonts w:ascii="Arial" w:hAnsi="Arial"/>
          <w:sz w:val="22"/>
          <w:u w:val="single"/>
        </w:rPr>
        <w:tab/>
      </w:r>
    </w:p>
    <w:p w14:paraId="26D10720" w14:textId="77777777" w:rsidR="00D91110" w:rsidRPr="00377A69" w:rsidRDefault="00D91110" w:rsidP="00377A69">
      <w:pPr>
        <w:tabs>
          <w:tab w:val="left" w:pos="360"/>
        </w:tabs>
        <w:spacing w:line="360" w:lineRule="auto"/>
        <w:ind w:left="360" w:hanging="360"/>
        <w:rPr>
          <w:rFonts w:ascii="Arial" w:hAnsi="Arial"/>
          <w:sz w:val="22"/>
          <w:u w:val="single"/>
        </w:rPr>
      </w:pPr>
    </w:p>
    <w:sectPr w:rsidR="00D91110" w:rsidRPr="00377A69" w:rsidSect="00AB7E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52" w:right="1152" w:bottom="907" w:left="1152" w:header="720" w:footer="6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45B97" w14:textId="77777777" w:rsidR="00380C06" w:rsidRDefault="00380C06">
      <w:r>
        <w:separator/>
      </w:r>
    </w:p>
  </w:endnote>
  <w:endnote w:type="continuationSeparator" w:id="0">
    <w:p w14:paraId="113DAB07" w14:textId="77777777" w:rsidR="00380C06" w:rsidRDefault="0038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3CA15" w14:textId="77777777" w:rsidR="004A1801" w:rsidRDefault="004A18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14935" w14:textId="77777777" w:rsidR="00380C06" w:rsidRPr="00230C73" w:rsidRDefault="00380C06" w:rsidP="00230C73">
    <w:pPr>
      <w:pStyle w:val="Header"/>
      <w:jc w:val="center"/>
      <w:rPr>
        <w:rFonts w:ascii="Arial" w:hAnsi="Arial"/>
        <w:i/>
        <w:sz w:val="16"/>
      </w:rPr>
    </w:pPr>
    <w:r>
      <w:rPr>
        <w:rFonts w:ascii="Arial" w:hAnsi="Arial"/>
        <w:sz w:val="16"/>
      </w:rPr>
      <w:t xml:space="preserve">© </w:t>
    </w:r>
    <w:r w:rsidRPr="00F168E7">
      <w:rPr>
        <w:rFonts w:ascii="Arial" w:hAnsi="Arial"/>
        <w:sz w:val="16"/>
      </w:rPr>
      <w:t>Kate Kinsella</w:t>
    </w:r>
    <w:r>
      <w:rPr>
        <w:rFonts w:ascii="Arial" w:hAnsi="Arial"/>
        <w:sz w:val="16"/>
      </w:rPr>
      <w:t xml:space="preserve">, Ed. D. </w:t>
    </w:r>
    <w:r w:rsidRPr="00F168E7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 xml:space="preserve">2011 ~ All rights reserved. </w:t>
    </w:r>
    <w:r>
      <w:rPr>
        <w:rFonts w:ascii="Arial" w:hAnsi="Arial"/>
        <w:i/>
        <w:sz w:val="16"/>
      </w:rPr>
      <w:tab/>
      <w:t>Do not modify or distribute electronically without permission.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29EE4" w14:textId="77777777" w:rsidR="004A1801" w:rsidRDefault="004A18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0F864B" w14:textId="77777777" w:rsidR="00380C06" w:rsidRDefault="00380C06">
      <w:r>
        <w:separator/>
      </w:r>
    </w:p>
  </w:footnote>
  <w:footnote w:type="continuationSeparator" w:id="0">
    <w:p w14:paraId="5681F1EA" w14:textId="77777777" w:rsidR="00380C06" w:rsidRDefault="00380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ED5F1" w14:textId="77777777" w:rsidR="004A1801" w:rsidRDefault="004A18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5E233" w14:textId="77777777" w:rsidR="00380C06" w:rsidRPr="00AB7EA8" w:rsidRDefault="00380C06" w:rsidP="00AB7EA8">
    <w:pPr>
      <w:pStyle w:val="HeaderNameText"/>
    </w:pPr>
    <w:r w:rsidRPr="00230C73">
      <w:t xml:space="preserve">Name </w:t>
    </w:r>
    <w:r>
      <w:tab/>
    </w:r>
    <w:r>
      <w:tab/>
    </w:r>
    <w:r w:rsidRPr="00230C73">
      <w:t>Date</w:t>
    </w:r>
    <w:r>
      <w:t xml:space="preserve"> </w:t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A8CDB" w14:textId="77777777" w:rsidR="004A1801" w:rsidRDefault="004A18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D5A"/>
    <w:multiLevelType w:val="hybridMultilevel"/>
    <w:tmpl w:val="5396FA5E"/>
    <w:lvl w:ilvl="0" w:tplc="89B68E5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DB6"/>
    <w:rsid w:val="00052C2C"/>
    <w:rsid w:val="000B46F4"/>
    <w:rsid w:val="00134B6A"/>
    <w:rsid w:val="00151396"/>
    <w:rsid w:val="001776A8"/>
    <w:rsid w:val="00180DB6"/>
    <w:rsid w:val="00230C73"/>
    <w:rsid w:val="00237B89"/>
    <w:rsid w:val="0025283E"/>
    <w:rsid w:val="002803AB"/>
    <w:rsid w:val="002B6764"/>
    <w:rsid w:val="002F13E2"/>
    <w:rsid w:val="00377A69"/>
    <w:rsid w:val="00380C06"/>
    <w:rsid w:val="003A4748"/>
    <w:rsid w:val="0041686C"/>
    <w:rsid w:val="00454066"/>
    <w:rsid w:val="0046284E"/>
    <w:rsid w:val="004A1801"/>
    <w:rsid w:val="004A1D51"/>
    <w:rsid w:val="00527391"/>
    <w:rsid w:val="00534A05"/>
    <w:rsid w:val="005A0FC5"/>
    <w:rsid w:val="006F5D35"/>
    <w:rsid w:val="006F5F69"/>
    <w:rsid w:val="006F735B"/>
    <w:rsid w:val="00715DCC"/>
    <w:rsid w:val="0072474B"/>
    <w:rsid w:val="00737FDA"/>
    <w:rsid w:val="00755824"/>
    <w:rsid w:val="007F3C4F"/>
    <w:rsid w:val="00952302"/>
    <w:rsid w:val="00975955"/>
    <w:rsid w:val="00AB7EA8"/>
    <w:rsid w:val="00AE55DF"/>
    <w:rsid w:val="00C24090"/>
    <w:rsid w:val="00C91EE3"/>
    <w:rsid w:val="00CA0087"/>
    <w:rsid w:val="00CE460E"/>
    <w:rsid w:val="00CE5BFB"/>
    <w:rsid w:val="00D24042"/>
    <w:rsid w:val="00D91110"/>
    <w:rsid w:val="00DB4DC0"/>
    <w:rsid w:val="00DF7029"/>
    <w:rsid w:val="00E32AC0"/>
    <w:rsid w:val="00FB4B8E"/>
    <w:rsid w:val="00FD36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0201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er" w:uiPriority="99"/>
  </w:latentStyles>
  <w:style w:type="paragraph" w:default="1" w:styleId="Normal">
    <w:name w:val="Normal"/>
    <w:qFormat/>
    <w:rsid w:val="00151396"/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6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06D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06D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94D"/>
    <w:rPr>
      <w:rFonts w:ascii="Comic Sans MS" w:hAnsi="Comic Sans M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EE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EE4"/>
    <w:rPr>
      <w:rFonts w:ascii="Lucida Grande" w:hAnsi="Lucida Grande"/>
      <w:sz w:val="18"/>
      <w:szCs w:val="18"/>
    </w:rPr>
  </w:style>
  <w:style w:type="paragraph" w:customStyle="1" w:styleId="HeaderNameText">
    <w:name w:val="Header Name Text"/>
    <w:link w:val="HeaderNameTextChar"/>
    <w:qFormat/>
    <w:rsid w:val="00AB7EA8"/>
    <w:pPr>
      <w:tabs>
        <w:tab w:val="right" w:leader="underscore" w:pos="6300"/>
        <w:tab w:val="left" w:pos="6480"/>
        <w:tab w:val="right" w:leader="underscore" w:pos="10080"/>
      </w:tabs>
    </w:pPr>
    <w:rPr>
      <w:rFonts w:ascii="Arial" w:eastAsia="Times" w:hAnsi="Arial"/>
      <w:szCs w:val="20"/>
    </w:rPr>
  </w:style>
  <w:style w:type="character" w:customStyle="1" w:styleId="HeaderNameTextChar">
    <w:name w:val="Header Name Text Char"/>
    <w:basedOn w:val="DefaultParagraphFont"/>
    <w:link w:val="HeaderNameText"/>
    <w:rsid w:val="00AB7EA8"/>
    <w:rPr>
      <w:rFonts w:ascii="Arial" w:eastAsia="Times" w:hAnsi="Arial"/>
      <w:szCs w:val="20"/>
    </w:rPr>
  </w:style>
  <w:style w:type="paragraph" w:customStyle="1" w:styleId="IndentBodyL2">
    <w:name w:val="Indent Body L2"/>
    <w:basedOn w:val="Normal"/>
    <w:qFormat/>
    <w:rsid w:val="004A1801"/>
    <w:pPr>
      <w:tabs>
        <w:tab w:val="left" w:pos="450"/>
        <w:tab w:val="right" w:pos="9900"/>
      </w:tabs>
      <w:spacing w:after="120" w:line="360" w:lineRule="auto"/>
      <w:ind w:left="450" w:hanging="450"/>
    </w:pPr>
    <w:rPr>
      <w:rFonts w:ascii="Arial" w:hAnsi="Arial"/>
      <w:i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er" w:uiPriority="99"/>
  </w:latentStyles>
  <w:style w:type="paragraph" w:default="1" w:styleId="Normal">
    <w:name w:val="Normal"/>
    <w:qFormat/>
    <w:rsid w:val="00151396"/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6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06D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06D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94D"/>
    <w:rPr>
      <w:rFonts w:ascii="Comic Sans MS" w:hAnsi="Comic Sans M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EE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EE4"/>
    <w:rPr>
      <w:rFonts w:ascii="Lucida Grande" w:hAnsi="Lucida Grande"/>
      <w:sz w:val="18"/>
      <w:szCs w:val="18"/>
    </w:rPr>
  </w:style>
  <w:style w:type="paragraph" w:customStyle="1" w:styleId="HeaderNameText">
    <w:name w:val="Header Name Text"/>
    <w:link w:val="HeaderNameTextChar"/>
    <w:qFormat/>
    <w:rsid w:val="00AB7EA8"/>
    <w:pPr>
      <w:tabs>
        <w:tab w:val="right" w:leader="underscore" w:pos="6300"/>
        <w:tab w:val="left" w:pos="6480"/>
        <w:tab w:val="right" w:leader="underscore" w:pos="10080"/>
      </w:tabs>
    </w:pPr>
    <w:rPr>
      <w:rFonts w:ascii="Arial" w:eastAsia="Times" w:hAnsi="Arial"/>
      <w:szCs w:val="20"/>
    </w:rPr>
  </w:style>
  <w:style w:type="character" w:customStyle="1" w:styleId="HeaderNameTextChar">
    <w:name w:val="Header Name Text Char"/>
    <w:basedOn w:val="DefaultParagraphFont"/>
    <w:link w:val="HeaderNameText"/>
    <w:rsid w:val="00AB7EA8"/>
    <w:rPr>
      <w:rFonts w:ascii="Arial" w:eastAsia="Times" w:hAnsi="Arial"/>
      <w:szCs w:val="20"/>
    </w:rPr>
  </w:style>
  <w:style w:type="paragraph" w:customStyle="1" w:styleId="IndentBodyL2">
    <w:name w:val="Indent Body L2"/>
    <w:basedOn w:val="Normal"/>
    <w:qFormat/>
    <w:rsid w:val="004A1801"/>
    <w:pPr>
      <w:tabs>
        <w:tab w:val="left" w:pos="450"/>
        <w:tab w:val="right" w:pos="9900"/>
      </w:tabs>
      <w:spacing w:after="120" w:line="360" w:lineRule="auto"/>
      <w:ind w:left="450" w:hanging="450"/>
    </w:pPr>
    <w:rPr>
      <w:rFonts w:ascii="Arial" w:hAnsi="Arial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3e6d57-d8a4-4f46-af0d-446ccfa6714c">7TUPDFEVKPPK-220129679-16</_dlc_DocId>
    <_dlc_DocIdUrl xmlns="a23e6d57-d8a4-4f46-af0d-446ccfa6714c">
      <Url>https://www.sccoe.org/mahe/resources/_layouts/15/DocIdRedir.aspx?ID=7TUPDFEVKPPK-220129679-16</Url>
      <Description>7TUPDFEVKPPK-220129679-16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BEB8CB6A5B246A5044E70D0612BBC" ma:contentTypeVersion="0" ma:contentTypeDescription="Create a new document." ma:contentTypeScope="" ma:versionID="ad4eb2fe8dcec658dbbdc5c70df3b322">
  <xsd:schema xmlns:xsd="http://www.w3.org/2001/XMLSchema" xmlns:xs="http://www.w3.org/2001/XMLSchema" xmlns:p="http://schemas.microsoft.com/office/2006/metadata/properties" xmlns:ns2="a23e6d57-d8a4-4f46-af0d-446ccfa6714c" targetNamespace="http://schemas.microsoft.com/office/2006/metadata/properties" ma:root="true" ma:fieldsID="9aa4af4519e9fcaaf635101a843db7d8" ns2:_="">
    <xsd:import namespace="a23e6d57-d8a4-4f46-af0d-446ccfa671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e6d57-d8a4-4f46-af0d-446ccfa671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6D25EC-94C7-49F0-B8B3-B370251253E0}"/>
</file>

<file path=customXml/itemProps2.xml><?xml version="1.0" encoding="utf-8"?>
<ds:datastoreItem xmlns:ds="http://schemas.openxmlformats.org/officeDocument/2006/customXml" ds:itemID="{B2B41FC1-BF2B-4D9C-B12F-12194792AC5B}"/>
</file>

<file path=customXml/itemProps3.xml><?xml version="1.0" encoding="utf-8"?>
<ds:datastoreItem xmlns:ds="http://schemas.openxmlformats.org/officeDocument/2006/customXml" ds:itemID="{0EFAEE49-5897-4965-BF9A-0527C9C13C33}"/>
</file>

<file path=customXml/itemProps4.xml><?xml version="1.0" encoding="utf-8"?>
<ds:datastoreItem xmlns:ds="http://schemas.openxmlformats.org/officeDocument/2006/customXml" ds:itemID="{C1286E21-5793-4F29-81E5-ABE0991465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CORE, Inc.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Kate Kinsella</dc:creator>
  <cp:lastModifiedBy>Ernie Pacleb</cp:lastModifiedBy>
  <cp:revision>2</cp:revision>
  <cp:lastPrinted>2011-07-17T20:57:00Z</cp:lastPrinted>
  <dcterms:created xsi:type="dcterms:W3CDTF">2012-09-25T23:06:00Z</dcterms:created>
  <dcterms:modified xsi:type="dcterms:W3CDTF">2012-09-25T23:06:00Z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0x010100E16BEB8CB6A5B246A5044E70D0612BBC</vt:lpwstr>
  </property>
  <property fmtid="{D5CDD505-2E9C-101B-9397-08002B2CF9AE}" pid="3" name="Order">
    <vt:r8>800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_dlc_DocIdItemGuid">
    <vt:lpwstr>627f64a2-ed43-4023-b731-9d94d3d76ccd</vt:lpwstr>
  </property>
</Properties>
</file>